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42" w:rsidRDefault="00723E42" w:rsidP="00AE0E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6"/>
      </w:tblGrid>
      <w:tr w:rsidR="00963FB5" w:rsidTr="004747FF">
        <w:tc>
          <w:tcPr>
            <w:tcW w:w="11016" w:type="dxa"/>
          </w:tcPr>
          <w:p w:rsidR="00963FB5" w:rsidRDefault="00963FB5" w:rsidP="00AE0E79">
            <w:pPr>
              <w:rPr>
                <w:b/>
              </w:rPr>
            </w:pPr>
            <w:r w:rsidRPr="004747FF">
              <w:rPr>
                <w:b/>
              </w:rPr>
              <w:t>General Air</w:t>
            </w:r>
          </w:p>
          <w:p w:rsidR="004747FF" w:rsidRPr="004747FF" w:rsidRDefault="004747FF" w:rsidP="00AE0E79">
            <w:r w:rsidRPr="004747FF">
              <w:t>With vibration pads</w:t>
            </w:r>
          </w:p>
        </w:tc>
      </w:tr>
      <w:tr w:rsidR="00963FB5" w:rsidTr="004747FF">
        <w:tc>
          <w:tcPr>
            <w:tcW w:w="11016" w:type="dxa"/>
          </w:tcPr>
          <w:p w:rsidR="00963FB5" w:rsidRDefault="005837B4" w:rsidP="00963FB5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in;height:5in">
                  <v:imagedata r:id="rId8" o:title="IMG_1221 Tank Compressor"/>
                </v:shape>
              </w:pict>
            </w:r>
          </w:p>
        </w:tc>
      </w:tr>
      <w:tr w:rsidR="00963FB5" w:rsidTr="004747FF">
        <w:tc>
          <w:tcPr>
            <w:tcW w:w="11016" w:type="dxa"/>
          </w:tcPr>
          <w:p w:rsidR="00963FB5" w:rsidRDefault="00963FB5" w:rsidP="00AE0E79">
            <w:r>
              <w:rPr>
                <w:noProof/>
              </w:rPr>
              <w:lastRenderedPageBreak/>
              <w:drawing>
                <wp:inline distT="0" distB="0" distL="0" distR="0">
                  <wp:extent cx="5741670" cy="446595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670" cy="446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FB5" w:rsidTr="004747FF">
        <w:tc>
          <w:tcPr>
            <w:tcW w:w="11016" w:type="dxa"/>
          </w:tcPr>
          <w:p w:rsidR="00963FB5" w:rsidRDefault="00963FB5" w:rsidP="00AE0E79">
            <w:pPr>
              <w:rPr>
                <w:noProof/>
              </w:rPr>
            </w:pPr>
          </w:p>
        </w:tc>
      </w:tr>
    </w:tbl>
    <w:p w:rsidR="00963FB5" w:rsidRDefault="00963FB5" w:rsidP="00AE0E79"/>
    <w:p w:rsidR="00963FB5" w:rsidRPr="00AE0E79" w:rsidRDefault="00963FB5" w:rsidP="00AE0E79"/>
    <w:sectPr w:rsidR="00963FB5" w:rsidRPr="00AE0E79" w:rsidSect="0045742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5837B4" w:rsidP="00122663">
          <w:pPr>
            <w:pStyle w:val="Footer"/>
            <w:rPr>
              <w:b/>
              <w:sz w:val="12"/>
              <w:szCs w:val="12"/>
            </w:rPr>
          </w:pPr>
          <w:r w:rsidRPr="005837B4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EC6156" w:rsidRPr="00C401B0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5837B4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5837B4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4747FF">
            <w:rPr>
              <w:rFonts w:eastAsiaTheme="minorEastAsia"/>
              <w:noProof/>
              <w:sz w:val="12"/>
              <w:szCs w:val="12"/>
            </w:rPr>
            <w:t>2015-11-20</w:t>
          </w:r>
          <w:r w:rsidR="005837B4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5837B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837B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4747FF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5837B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4747FF" w:rsidRPr="004747FF">
              <w:rPr>
                <w:rFonts w:eastAsiaTheme="minorEastAsia"/>
                <w:bCs/>
                <w:noProof/>
                <w:sz w:val="12"/>
                <w:szCs w:val="12"/>
              </w:rPr>
              <w:t>2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963FB5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 xml:space="preserve">St </w:t>
          </w:r>
          <w:proofErr w:type="spellStart"/>
          <w:r>
            <w:rPr>
              <w:rFonts w:cs="Times New Roman"/>
              <w:b/>
            </w:rPr>
            <w:t>Annes’s</w:t>
          </w:r>
          <w:proofErr w:type="spellEnd"/>
          <w:r>
            <w:rPr>
              <w:rFonts w:cs="Times New Roman"/>
              <w:b/>
            </w:rPr>
            <w:t xml:space="preserve"> Lantern House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963FB5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Riser Room Admin Building</w:t>
          </w:r>
        </w:p>
        <w:p w:rsidR="00963FB5" w:rsidRPr="009838AC" w:rsidRDefault="00963FB5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COMPRESSOR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5837B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47F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B4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63FB5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0A9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F9574-4FE4-4622-A912-7C14CCF8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107</cp:revision>
  <cp:lastPrinted>2012-08-28T22:06:00Z</cp:lastPrinted>
  <dcterms:created xsi:type="dcterms:W3CDTF">2012-08-27T23:08:00Z</dcterms:created>
  <dcterms:modified xsi:type="dcterms:W3CDTF">2015-11-20T18:09:00Z</dcterms:modified>
</cp:coreProperties>
</file>